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BD" w:rsidRPr="00E8316C" w:rsidRDefault="00502DBD" w:rsidP="00502DBD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8316C">
        <w:rPr>
          <w:rFonts w:ascii="黑体" w:eastAsia="黑体" w:hAnsi="黑体" w:hint="eastAsia"/>
          <w:sz w:val="32"/>
          <w:szCs w:val="32"/>
        </w:rPr>
        <w:t>附件1</w:t>
      </w:r>
    </w:p>
    <w:p w:rsidR="00502DBD" w:rsidRPr="00E8316C" w:rsidRDefault="00502DBD" w:rsidP="00502DB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E8316C">
        <w:rPr>
          <w:rFonts w:ascii="方正小标宋简体" w:eastAsia="方正小标宋简体" w:hint="eastAsia"/>
          <w:bCs/>
          <w:kern w:val="0"/>
          <w:sz w:val="44"/>
          <w:szCs w:val="44"/>
        </w:rPr>
        <w:t>五河县202</w:t>
      </w:r>
      <w:r w:rsidRPr="00E8316C">
        <w:rPr>
          <w:rFonts w:ascii="方正小标宋简体" w:eastAsia="方正小标宋简体"/>
          <w:bCs/>
          <w:kern w:val="0"/>
          <w:sz w:val="44"/>
          <w:szCs w:val="44"/>
        </w:rPr>
        <w:t>3</w:t>
      </w:r>
      <w:r w:rsidRPr="00E8316C">
        <w:rPr>
          <w:rFonts w:ascii="方正小标宋简体" w:eastAsia="方正小标宋简体" w:hint="eastAsia"/>
          <w:bCs/>
          <w:kern w:val="0"/>
          <w:sz w:val="44"/>
          <w:szCs w:val="44"/>
        </w:rPr>
        <w:t>年城区小学划片招生区域一览表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804"/>
      </w:tblGrid>
      <w:tr w:rsidR="00502DBD" w:rsidRPr="00E8316C" w:rsidTr="00885494">
        <w:trPr>
          <w:trHeight w:val="51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E8316C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招生学校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  <w:r w:rsidRPr="00E8316C"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  <w:t>招生范围</w:t>
            </w:r>
          </w:p>
        </w:tc>
      </w:tr>
      <w:tr w:rsidR="00502DBD" w:rsidRPr="00E8316C" w:rsidTr="00885494">
        <w:trPr>
          <w:trHeight w:val="69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五河县实验小学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青年路以东、环城北路以南、</w:t>
            </w:r>
            <w:r w:rsidRPr="00E8316C">
              <w:rPr>
                <w:rFonts w:ascii="仿宋" w:eastAsia="仿宋" w:hAnsi="仿宋" w:cs="微软雅黑" w:hint="eastAsia"/>
                <w:sz w:val="28"/>
                <w:szCs w:val="28"/>
              </w:rPr>
              <w:t>漴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河西路以西、玉带河以北（不含顺河商业区）；亿豪东巷以东、环城北路以南、青年路以西、淮河路以北。</w:t>
            </w:r>
          </w:p>
        </w:tc>
      </w:tr>
      <w:tr w:rsidR="00502DBD" w:rsidRPr="00E8316C" w:rsidTr="00885494">
        <w:trPr>
          <w:trHeight w:val="65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五河县第二实验小学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怀洪新河堤顶路以南、国防路以西、环城北路以北；亿豪泊景城二期、西城美墅二期、秀水湾。</w:t>
            </w:r>
          </w:p>
        </w:tc>
      </w:tr>
      <w:tr w:rsidR="00502DBD" w:rsidRPr="00E8316C" w:rsidTr="00885494">
        <w:trPr>
          <w:trHeight w:val="749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五河县第一小学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" w:eastAsia="仿宋" w:hAnsi="仿宋" w:cs="微软雅黑" w:hint="eastAsia"/>
                <w:sz w:val="28"/>
                <w:szCs w:val="28"/>
              </w:rPr>
              <w:t>漴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河东路以东、环城北路以南、堤下路以西、新浍河堤顶路以北（含顺河商业区、祥华加州城、阳光水岸）。</w:t>
            </w:r>
          </w:p>
        </w:tc>
      </w:tr>
      <w:tr w:rsidR="00502DBD" w:rsidRPr="00E8316C" w:rsidTr="00885494">
        <w:trPr>
          <w:trHeight w:val="69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五河县第三小学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怀洪新河堤顶路以东、淮河路以南、</w:t>
            </w:r>
            <w:r w:rsidRPr="00E8316C">
              <w:rPr>
                <w:rFonts w:ascii="仿宋_GB2312" w:eastAsia="仿宋_GB2312" w:hint="eastAsia"/>
                <w:spacing w:val="-8"/>
                <w:sz w:val="28"/>
                <w:szCs w:val="28"/>
              </w:rPr>
              <w:t>青年路以西、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玉带河以北；西环路以东、环城北路以南、亿豪东巷以西、淮河路以北</w:t>
            </w:r>
            <w:r w:rsidRPr="00E8316C">
              <w:rPr>
                <w:rFonts w:ascii="仿宋_GB2312" w:eastAsia="仿宋_GB2312" w:hint="eastAsia"/>
                <w:spacing w:val="-8"/>
                <w:sz w:val="28"/>
                <w:szCs w:val="28"/>
              </w:rPr>
              <w:t>。</w:t>
            </w:r>
          </w:p>
        </w:tc>
      </w:tr>
      <w:tr w:rsidR="00502DBD" w:rsidRPr="00E8316C" w:rsidTr="00885494">
        <w:trPr>
          <w:trHeight w:val="64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五河县五河小学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彩虹大道以东、三王路以南</w:t>
            </w:r>
            <w:r w:rsidRPr="00E8316C">
              <w:rPr>
                <w:rFonts w:ascii="仿宋_GB2312" w:eastAsia="仿宋_GB2312" w:hint="eastAsia"/>
                <w:spacing w:val="-12"/>
                <w:sz w:val="28"/>
                <w:szCs w:val="28"/>
              </w:rPr>
              <w:t>、银河路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以西、</w:t>
            </w:r>
            <w:r w:rsidRPr="00E8316C">
              <w:rPr>
                <w:rFonts w:ascii="仿宋_GB2312" w:eastAsia="仿宋_GB2312" w:hint="eastAsia"/>
                <w:spacing w:val="-12"/>
                <w:sz w:val="28"/>
                <w:szCs w:val="28"/>
              </w:rPr>
              <w:t>惠民路以北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（不含九龙花园、城南望府、淮畔明珠）。</w:t>
            </w:r>
          </w:p>
        </w:tc>
      </w:tr>
      <w:tr w:rsidR="00502DBD" w:rsidRPr="00E8316C" w:rsidTr="00885494">
        <w:trPr>
          <w:trHeight w:val="589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五河县实验小学新城校区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青年南路以东、</w:t>
            </w:r>
            <w:r w:rsidRPr="00E8316C">
              <w:rPr>
                <w:rFonts w:ascii="仿宋_GB2312" w:eastAsia="仿宋_GB2312" w:hint="eastAsia"/>
                <w:spacing w:val="-12"/>
                <w:sz w:val="28"/>
                <w:szCs w:val="28"/>
              </w:rPr>
              <w:t>兴县路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以南、创园路以西、兴沱路以北（含百合公馆，不含西凌小区、中小企业产业园）。</w:t>
            </w:r>
          </w:p>
        </w:tc>
      </w:tr>
      <w:tr w:rsidR="00502DBD" w:rsidRPr="00E8316C" w:rsidTr="00885494">
        <w:trPr>
          <w:trHeight w:val="54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五河县城关中心小学校本部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国防路以东、环城北路以北，王洼社区、衡台社区和</w:t>
            </w:r>
            <w:r w:rsidRPr="00E8316C">
              <w:rPr>
                <w:rFonts w:ascii="仿宋" w:eastAsia="仿宋" w:hAnsi="仿宋" w:cs="微软雅黑" w:hint="eastAsia"/>
                <w:sz w:val="28"/>
                <w:szCs w:val="28"/>
              </w:rPr>
              <w:t>漴</w:t>
            </w:r>
            <w:r w:rsidRPr="00E8316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</w:t>
            </w:r>
            <w:r w:rsidRPr="00E8316C">
              <w:rPr>
                <w:rFonts w:ascii="仿宋_GB2312" w:eastAsia="仿宋_GB2312" w:hint="eastAsia"/>
                <w:sz w:val="28"/>
                <w:szCs w:val="28"/>
              </w:rPr>
              <w:t>村（不含黄台社区、中心村）。</w:t>
            </w:r>
          </w:p>
        </w:tc>
      </w:tr>
      <w:tr w:rsidR="00502DBD" w:rsidRPr="00E8316C" w:rsidTr="00885494">
        <w:trPr>
          <w:trHeight w:val="64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五河县第二中学小学部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西环路以东、玉带河以南、南园路以西、新浍河堤顶路以北（不含新座小区）。</w:t>
            </w:r>
          </w:p>
        </w:tc>
      </w:tr>
      <w:tr w:rsidR="00502DBD" w:rsidRPr="00E8316C" w:rsidTr="00885494">
        <w:trPr>
          <w:trHeight w:val="101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五河县新城实验学校小学部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五福路以东、三王路以南、龙岗路以西、富民路以北；龙岗路以东、三王路以南、彩虹大道以西、南环路以北（含淮畔明珠、豪庭公馆、江南院子）。</w:t>
            </w:r>
          </w:p>
        </w:tc>
      </w:tr>
      <w:tr w:rsidR="00502DBD" w:rsidRPr="00E8316C" w:rsidTr="00885494">
        <w:trPr>
          <w:trHeight w:val="53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五河县第二中学教育集团新城校区小学部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彩虹大道以东、惠民路以南、青年南路以西、南环路以北（含西凌小区、中小企业产业园，不含豪庭公馆、江南院子）。</w:t>
            </w:r>
          </w:p>
        </w:tc>
      </w:tr>
      <w:tr w:rsidR="00502DBD" w:rsidRPr="00E8316C" w:rsidTr="00885494">
        <w:trPr>
          <w:trHeight w:val="47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widowControl/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kern w:val="0"/>
                <w:sz w:val="28"/>
                <w:szCs w:val="28"/>
              </w:rPr>
              <w:t>五河县第二实验小学教育集团孙坪校区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DBD" w:rsidRPr="00E8316C" w:rsidRDefault="00502DBD" w:rsidP="0088549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E8316C">
              <w:rPr>
                <w:rFonts w:ascii="仿宋_GB2312" w:eastAsia="仿宋_GB2312" w:hint="eastAsia"/>
                <w:sz w:val="28"/>
                <w:szCs w:val="28"/>
              </w:rPr>
              <w:t>沱湖大道以东、三王路以南、五福路以西、南环路以北；五福路以东、富民路以南、龙岗路以西、南环路以北；小圩镇四陈村龙湖片、浍南片。</w:t>
            </w:r>
          </w:p>
        </w:tc>
      </w:tr>
    </w:tbl>
    <w:p w:rsidR="00502DBD" w:rsidRPr="00E8316C" w:rsidRDefault="00502DBD" w:rsidP="00502DBD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511093" w:rsidRPr="00502DBD" w:rsidRDefault="00511093"/>
    <w:sectPr w:rsidR="00511093" w:rsidRPr="00502DBD" w:rsidSect="00502DB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BD"/>
    <w:rsid w:val="00502DBD"/>
    <w:rsid w:val="005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73EA-9087-468A-A28E-3E736FF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2023-06-09T07:46:00Z</dcterms:created>
  <dcterms:modified xsi:type="dcterms:W3CDTF">2023-06-09T07:47:00Z</dcterms:modified>
</cp:coreProperties>
</file>